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A" w:rsidRPr="00DB5929" w:rsidRDefault="00A718EA" w:rsidP="00A718E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АДМИНИСТРАЦИЯ НАВЛИНСКОГО РАЙОНА</w:t>
      </w:r>
    </w:p>
    <w:p w:rsidR="00A718EA" w:rsidRPr="00DB5929" w:rsidRDefault="00A718EA" w:rsidP="00A718E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718EA" w:rsidRPr="00DB5929" w:rsidRDefault="00A718EA" w:rsidP="00A718E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18EA" w:rsidRPr="00DB5929" w:rsidRDefault="00A718EA" w:rsidP="00A718E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B5929">
        <w:rPr>
          <w:rFonts w:ascii="Times New Roman" w:hAnsi="Times New Roman" w:cs="Times New Roman"/>
          <w:sz w:val="28"/>
          <w:szCs w:val="28"/>
        </w:rPr>
        <w:t xml:space="preserve">от  </w:t>
      </w:r>
      <w:r w:rsidR="00A11F86">
        <w:rPr>
          <w:rFonts w:ascii="Times New Roman" w:hAnsi="Times New Roman" w:cs="Times New Roman"/>
          <w:sz w:val="28"/>
          <w:szCs w:val="28"/>
        </w:rPr>
        <w:t>23.10</w:t>
      </w:r>
      <w:r w:rsidRPr="00DB5929">
        <w:rPr>
          <w:rFonts w:ascii="Times New Roman" w:hAnsi="Times New Roman" w:cs="Times New Roman"/>
          <w:sz w:val="28"/>
          <w:szCs w:val="28"/>
        </w:rPr>
        <w:t>.2018г.</w:t>
      </w:r>
      <w:r w:rsidRPr="00DB592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11F86">
        <w:rPr>
          <w:rFonts w:ascii="Times New Roman" w:hAnsi="Times New Roman" w:cs="Times New Roman"/>
          <w:sz w:val="28"/>
          <w:szCs w:val="28"/>
        </w:rPr>
        <w:t>705</w:t>
      </w:r>
    </w:p>
    <w:p w:rsidR="00A718EA" w:rsidRPr="00DB5929" w:rsidRDefault="00A718EA" w:rsidP="00A718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 xml:space="preserve"> п. Навля</w:t>
      </w:r>
    </w:p>
    <w:p w:rsidR="00A718EA" w:rsidRPr="00DB5929" w:rsidRDefault="00A718EA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34"/>
      </w:tblGrid>
      <w:tr w:rsidR="00A718EA" w:rsidRPr="00DB5929" w:rsidTr="0016362B">
        <w:tc>
          <w:tcPr>
            <w:tcW w:w="5211" w:type="dxa"/>
          </w:tcPr>
          <w:p w:rsidR="00A718EA" w:rsidRPr="00DB5929" w:rsidRDefault="00A718EA" w:rsidP="0016362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hyperlink w:anchor="P33" w:history="1">
              <w:r w:rsidRPr="00DB5929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Положения</w:t>
              </w:r>
            </w:hyperlink>
            <w:r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5929" w:rsidRPr="00DB592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 досрочном расторжении договора, договора посредством реализации преимущественного права на </w:t>
            </w:r>
            <w:r w:rsidR="00DB5929"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размещения нестационарного торгового объекта (НТО) на территории </w:t>
            </w:r>
            <w:proofErr w:type="spellStart"/>
            <w:r w:rsidR="00DB5929"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Навлинского</w:t>
            </w:r>
            <w:proofErr w:type="spellEnd"/>
            <w:r w:rsidR="00DB5929"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(</w:t>
            </w:r>
            <w:proofErr w:type="spellStart"/>
            <w:r w:rsidR="00DB5929"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Навлинского</w:t>
            </w:r>
            <w:proofErr w:type="spellEnd"/>
            <w:r w:rsidR="00DB5929" w:rsidRPr="00DB59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поселения)</w:t>
            </w:r>
          </w:p>
        </w:tc>
        <w:tc>
          <w:tcPr>
            <w:tcW w:w="4134" w:type="dxa"/>
          </w:tcPr>
          <w:p w:rsidR="00A718EA" w:rsidRPr="00DB5929" w:rsidRDefault="00A718EA" w:rsidP="0016362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8EA" w:rsidRPr="00DB5929" w:rsidRDefault="00A718EA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sz w:val="28"/>
          <w:szCs w:val="28"/>
        </w:rPr>
        <w:t xml:space="preserve">Руководствуясь Федеральными законами от 06.10.2003 </w:t>
      </w:r>
      <w:hyperlink r:id="rId6" w:history="1">
        <w:r w:rsidRPr="00DB5929">
          <w:rPr>
            <w:sz w:val="28"/>
            <w:szCs w:val="28"/>
          </w:rPr>
          <w:t>№ 131-ФЗ</w:t>
        </w:r>
      </w:hyperlink>
      <w:r w:rsidRPr="00DB592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28.12.2009 </w:t>
      </w:r>
      <w:hyperlink r:id="rId7" w:history="1">
        <w:r w:rsidRPr="00DB5929">
          <w:rPr>
            <w:sz w:val="28"/>
            <w:szCs w:val="28"/>
          </w:rPr>
          <w:t>№ 381-ФЗ</w:t>
        </w:r>
      </w:hyperlink>
      <w:r w:rsidRPr="00DB5929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proofErr w:type="gramStart"/>
      <w:r w:rsidRPr="00DB5929">
        <w:rPr>
          <w:sz w:val="28"/>
          <w:szCs w:val="28"/>
        </w:rPr>
        <w:t>в</w:t>
      </w:r>
      <w:proofErr w:type="gramEnd"/>
      <w:r w:rsidRPr="00DB5929">
        <w:rPr>
          <w:sz w:val="28"/>
          <w:szCs w:val="28"/>
        </w:rPr>
        <w:t xml:space="preserve"> </w:t>
      </w:r>
      <w:proofErr w:type="gramStart"/>
      <w:r w:rsidRPr="00DB5929">
        <w:rPr>
          <w:sz w:val="28"/>
          <w:szCs w:val="28"/>
        </w:rPr>
        <w:t>соответствии</w:t>
      </w:r>
      <w:proofErr w:type="gramEnd"/>
      <w:r w:rsidRPr="00DB5929">
        <w:rPr>
          <w:sz w:val="28"/>
          <w:szCs w:val="28"/>
        </w:rPr>
        <w:t xml:space="preserve"> с </w:t>
      </w:r>
      <w:hyperlink r:id="rId8" w:history="1">
        <w:r w:rsidRPr="00DB5929">
          <w:rPr>
            <w:sz w:val="28"/>
            <w:szCs w:val="28"/>
          </w:rPr>
          <w:t>постановлением</w:t>
        </w:r>
      </w:hyperlink>
      <w:r w:rsidRPr="00DB5929">
        <w:rPr>
          <w:sz w:val="28"/>
          <w:szCs w:val="28"/>
        </w:rPr>
        <w:t xml:space="preserve"> администрации  </w:t>
      </w:r>
      <w:proofErr w:type="spellStart"/>
      <w:r w:rsidRPr="00DB5929">
        <w:rPr>
          <w:sz w:val="28"/>
          <w:szCs w:val="28"/>
        </w:rPr>
        <w:t>Навлинского</w:t>
      </w:r>
      <w:proofErr w:type="spellEnd"/>
      <w:r w:rsidRPr="00DB5929">
        <w:rPr>
          <w:sz w:val="28"/>
          <w:szCs w:val="28"/>
        </w:rPr>
        <w:t xml:space="preserve"> района </w:t>
      </w:r>
      <w:r w:rsidRPr="00DB5929">
        <w:rPr>
          <w:color w:val="000000" w:themeColor="text1"/>
          <w:sz w:val="28"/>
          <w:szCs w:val="28"/>
        </w:rPr>
        <w:t>от 01.10.2018г. № 647</w:t>
      </w:r>
      <w:r w:rsidRPr="00DB5929">
        <w:rPr>
          <w:sz w:val="28"/>
          <w:szCs w:val="28"/>
        </w:rPr>
        <w:t xml:space="preserve"> «</w:t>
      </w:r>
      <w:r w:rsidRPr="00DB5929">
        <w:rPr>
          <w:color w:val="000000" w:themeColor="text1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городского поселения)</w:t>
      </w:r>
      <w:r w:rsidRPr="00DB5929">
        <w:rPr>
          <w:sz w:val="28"/>
          <w:szCs w:val="28"/>
        </w:rPr>
        <w:t>»</w:t>
      </w:r>
    </w:p>
    <w:p w:rsidR="00A718EA" w:rsidRPr="00DB5929" w:rsidRDefault="00A718EA" w:rsidP="00A71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18EA" w:rsidRPr="00DB5929" w:rsidRDefault="00A718EA" w:rsidP="00A718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DB592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5929">
        <w:rPr>
          <w:rFonts w:ascii="Times New Roman" w:hAnsi="Times New Roman" w:cs="Times New Roman"/>
          <w:sz w:val="28"/>
          <w:szCs w:val="28"/>
        </w:rPr>
        <w:t xml:space="preserve"> </w:t>
      </w:r>
      <w:r w:rsidR="00DB5929" w:rsidRPr="00DB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расторжении договора, договора посредством реализации преимущественного права на </w:t>
      </w:r>
      <w:r w:rsidR="00DB5929" w:rsidRPr="00DB5929">
        <w:rPr>
          <w:rFonts w:ascii="Times New Roman" w:hAnsi="Times New Roman" w:cs="Times New Roman"/>
          <w:sz w:val="28"/>
          <w:szCs w:val="28"/>
        </w:rPr>
        <w:t xml:space="preserve">размещения нестационарного торгового объекта (НТО) на территории </w:t>
      </w:r>
      <w:proofErr w:type="spellStart"/>
      <w:r w:rsidR="00DB5929" w:rsidRPr="00DB59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B5929" w:rsidRPr="00DB592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DB5929" w:rsidRPr="00DB59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B5929" w:rsidRPr="00DB5929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 w:rsidRPr="00DB5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9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718EA" w:rsidRPr="00DB5929" w:rsidRDefault="00A718EA" w:rsidP="00A718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Pr="00DB59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DB59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18EA" w:rsidRPr="00DB5929" w:rsidRDefault="00A718EA" w:rsidP="00A71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администрации района С.А. Тимошина.</w:t>
      </w:r>
    </w:p>
    <w:p w:rsidR="00A718EA" w:rsidRPr="00DB5929" w:rsidRDefault="00A718EA" w:rsidP="00A71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EA" w:rsidRPr="00DB5929" w:rsidRDefault="00A718EA" w:rsidP="00A718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А.А. Прудник</w:t>
      </w:r>
    </w:p>
    <w:p w:rsidR="00A718EA" w:rsidRDefault="00A718EA" w:rsidP="00A718E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1F86" w:rsidRDefault="00A11F86" w:rsidP="00A718E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1F86" w:rsidRDefault="00A11F86" w:rsidP="00A718E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1F86" w:rsidRDefault="00A11F86" w:rsidP="00A718E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11F86" w:rsidRPr="00DB5929" w:rsidRDefault="00A11F86" w:rsidP="00A718EA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718EA" w:rsidRPr="00DB5929" w:rsidTr="0016362B">
        <w:tc>
          <w:tcPr>
            <w:tcW w:w="4672" w:type="dxa"/>
          </w:tcPr>
          <w:p w:rsidR="00A718EA" w:rsidRPr="00DB5929" w:rsidRDefault="00A718EA" w:rsidP="001636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4673" w:type="dxa"/>
          </w:tcPr>
          <w:p w:rsidR="00A718EA" w:rsidRPr="00DB5929" w:rsidRDefault="00A718EA" w:rsidP="001636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A718EA" w:rsidRPr="00DB5929" w:rsidTr="0016362B">
        <w:tc>
          <w:tcPr>
            <w:tcW w:w="4672" w:type="dxa"/>
          </w:tcPr>
          <w:p w:rsidR="00A718EA" w:rsidRPr="00DB5929" w:rsidRDefault="00A718EA" w:rsidP="001636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8EA" w:rsidRPr="00DB5929" w:rsidRDefault="00A718EA" w:rsidP="001636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718EA" w:rsidRPr="00DB5929" w:rsidRDefault="00A718EA" w:rsidP="001636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B5929">
              <w:rPr>
                <w:rFonts w:ascii="Times New Roman" w:hAnsi="Times New Roman" w:cs="Times New Roman"/>
                <w:sz w:val="28"/>
                <w:szCs w:val="28"/>
              </w:rPr>
              <w:t>Навлинского</w:t>
            </w:r>
            <w:proofErr w:type="spellEnd"/>
            <w:r w:rsidRPr="00DB59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718EA" w:rsidRPr="00DB5929" w:rsidTr="0016362B">
        <w:tc>
          <w:tcPr>
            <w:tcW w:w="4672" w:type="dxa"/>
          </w:tcPr>
          <w:p w:rsidR="00A718EA" w:rsidRPr="00DB5929" w:rsidRDefault="00A718EA" w:rsidP="001636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8EA" w:rsidRPr="00DB5929" w:rsidRDefault="00A718EA" w:rsidP="00A11F8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929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11F86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3220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B59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1F8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</w:tbl>
    <w:p w:rsidR="00A718EA" w:rsidRPr="00DB5929" w:rsidRDefault="00A718EA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8EA" w:rsidRPr="00DB5929" w:rsidRDefault="00A718EA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Положение</w:t>
      </w:r>
    </w:p>
    <w:p w:rsidR="00DB5929" w:rsidRPr="00DB5929" w:rsidRDefault="00DB5929" w:rsidP="00DB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расторжении договора, договора посредством реализации преимущественного права на </w:t>
      </w:r>
      <w:r w:rsidRPr="00DB5929">
        <w:rPr>
          <w:rFonts w:ascii="Times New Roman" w:hAnsi="Times New Roman" w:cs="Times New Roman"/>
          <w:sz w:val="28"/>
          <w:szCs w:val="28"/>
        </w:rPr>
        <w:t xml:space="preserve">размещения нестационарного торгового объекта (НТО) на территории </w:t>
      </w:r>
      <w:proofErr w:type="spellStart"/>
      <w:r w:rsidRPr="00DB59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DB592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B5929" w:rsidRPr="00DB5929" w:rsidRDefault="00DB5929" w:rsidP="00DB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592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DB5929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</w:p>
    <w:p w:rsidR="00DB5929" w:rsidRPr="00DB5929" w:rsidRDefault="00DB5929" w:rsidP="00A71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7C0D" w:rsidRPr="00DB5929" w:rsidRDefault="00B07C0D" w:rsidP="00B07C0D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2D2D2D"/>
          <w:spacing w:val="2"/>
          <w:sz w:val="28"/>
          <w:szCs w:val="28"/>
        </w:rPr>
      </w:pPr>
    </w:p>
    <w:p w:rsidR="00B07C0D" w:rsidRPr="00DB5929" w:rsidRDefault="00F9557D" w:rsidP="00DB59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DB5929">
        <w:rPr>
          <w:color w:val="000000" w:themeColor="text1"/>
          <w:spacing w:val="2"/>
          <w:sz w:val="28"/>
          <w:szCs w:val="28"/>
        </w:rPr>
        <w:t xml:space="preserve">Настоящее Положение разработано в соответствии с </w:t>
      </w:r>
      <w:r w:rsidR="00B07C0D" w:rsidRPr="00DB5929">
        <w:rPr>
          <w:color w:val="000000" w:themeColor="text1"/>
          <w:spacing w:val="2"/>
          <w:sz w:val="28"/>
          <w:szCs w:val="28"/>
        </w:rPr>
        <w:t>Положением</w:t>
      </w:r>
      <w:r w:rsidRPr="00DB5929">
        <w:rPr>
          <w:color w:val="000000" w:themeColor="text1"/>
          <w:spacing w:val="2"/>
          <w:sz w:val="28"/>
          <w:szCs w:val="28"/>
        </w:rPr>
        <w:t xml:space="preserve"> </w:t>
      </w:r>
      <w:r w:rsidR="00B07C0D" w:rsidRPr="00DB5929">
        <w:rPr>
          <w:color w:val="000000" w:themeColor="text1"/>
          <w:sz w:val="28"/>
          <w:szCs w:val="28"/>
        </w:rPr>
        <w:t>о порядке размещения нестационарных торговых объектов</w:t>
      </w:r>
      <w:r w:rsidR="00D84ACB" w:rsidRPr="00DB5929">
        <w:rPr>
          <w:color w:val="000000" w:themeColor="text1"/>
          <w:sz w:val="28"/>
          <w:szCs w:val="28"/>
        </w:rPr>
        <w:t xml:space="preserve"> (далее – НТО)</w:t>
      </w:r>
      <w:r w:rsidR="00B07C0D" w:rsidRPr="00DB5929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городского поселения), утвержденного постановлением администрации 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района от 01.10.2018г. № 647 «Об утверждении Положения о порядке размещения нестационарных торговых объектов на территории 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городского поселения)»</w:t>
      </w:r>
      <w:r w:rsidR="00DF5FB0" w:rsidRPr="00DB5929">
        <w:rPr>
          <w:color w:val="000000" w:themeColor="text1"/>
          <w:sz w:val="28"/>
          <w:szCs w:val="28"/>
        </w:rPr>
        <w:t xml:space="preserve"> </w:t>
      </w:r>
      <w:r w:rsidR="00B07C0D" w:rsidRPr="00DB5929">
        <w:rPr>
          <w:color w:val="000000" w:themeColor="text1"/>
          <w:spacing w:val="2"/>
          <w:sz w:val="28"/>
          <w:szCs w:val="28"/>
        </w:rPr>
        <w:t xml:space="preserve">и определяет порядок </w:t>
      </w:r>
      <w:r w:rsidR="00755A10" w:rsidRPr="00DB5929">
        <w:rPr>
          <w:color w:val="000000" w:themeColor="text1"/>
          <w:sz w:val="28"/>
          <w:szCs w:val="28"/>
        </w:rPr>
        <w:t xml:space="preserve">досрочного расторжения договора, договора посредством реализации преимущественного права </w:t>
      </w:r>
      <w:r w:rsidR="00B07C0D" w:rsidRPr="00DB5929">
        <w:rPr>
          <w:color w:val="000000" w:themeColor="text1"/>
          <w:spacing w:val="2"/>
          <w:sz w:val="28"/>
          <w:szCs w:val="28"/>
        </w:rPr>
        <w:t>размещения нестационарных</w:t>
      </w:r>
      <w:proofErr w:type="gramEnd"/>
      <w:r w:rsidR="00B07C0D" w:rsidRPr="00DB5929">
        <w:rPr>
          <w:color w:val="000000" w:themeColor="text1"/>
          <w:spacing w:val="2"/>
          <w:sz w:val="28"/>
          <w:szCs w:val="28"/>
        </w:rPr>
        <w:t xml:space="preserve"> торговых объектов на территории 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="00B07C0D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B07C0D" w:rsidRPr="00DB5929">
        <w:rPr>
          <w:color w:val="000000" w:themeColor="text1"/>
          <w:sz w:val="28"/>
          <w:szCs w:val="28"/>
        </w:rPr>
        <w:t xml:space="preserve"> городского поселения).</w:t>
      </w:r>
    </w:p>
    <w:p w:rsidR="00663380" w:rsidRPr="00DB5929" w:rsidRDefault="00F9557D" w:rsidP="006633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929">
        <w:rPr>
          <w:color w:val="000000" w:themeColor="text1"/>
          <w:spacing w:val="2"/>
          <w:sz w:val="28"/>
          <w:szCs w:val="28"/>
        </w:rPr>
        <w:t>2.</w:t>
      </w:r>
      <w:r w:rsidR="00DB5929" w:rsidRPr="00DB5929">
        <w:rPr>
          <w:color w:val="000000" w:themeColor="text1"/>
          <w:spacing w:val="2"/>
          <w:sz w:val="28"/>
          <w:szCs w:val="28"/>
        </w:rPr>
        <w:tab/>
      </w:r>
      <w:r w:rsidRPr="00DB5929">
        <w:rPr>
          <w:color w:val="000000" w:themeColor="text1"/>
          <w:spacing w:val="2"/>
          <w:sz w:val="28"/>
          <w:szCs w:val="28"/>
        </w:rPr>
        <w:t xml:space="preserve"> </w:t>
      </w:r>
      <w:r w:rsidR="00DF5FB0" w:rsidRPr="00DB5929">
        <w:rPr>
          <w:color w:val="000000" w:themeColor="text1"/>
          <w:spacing w:val="2"/>
          <w:sz w:val="28"/>
          <w:szCs w:val="28"/>
        </w:rPr>
        <w:t>А</w:t>
      </w:r>
      <w:r w:rsidRPr="00DB5929">
        <w:rPr>
          <w:color w:val="000000" w:themeColor="text1"/>
          <w:spacing w:val="2"/>
          <w:sz w:val="28"/>
          <w:szCs w:val="28"/>
        </w:rPr>
        <w:t xml:space="preserve">дминистрация </w:t>
      </w:r>
      <w:proofErr w:type="spellStart"/>
      <w:r w:rsidR="00DF5FB0" w:rsidRPr="00DB5929">
        <w:rPr>
          <w:color w:val="000000" w:themeColor="text1"/>
          <w:spacing w:val="2"/>
          <w:sz w:val="28"/>
          <w:szCs w:val="28"/>
        </w:rPr>
        <w:t>Навлинского</w:t>
      </w:r>
      <w:proofErr w:type="spellEnd"/>
      <w:r w:rsidR="00DF5FB0" w:rsidRPr="00DB5929">
        <w:rPr>
          <w:color w:val="000000" w:themeColor="text1"/>
          <w:spacing w:val="2"/>
          <w:sz w:val="28"/>
          <w:szCs w:val="28"/>
        </w:rPr>
        <w:t xml:space="preserve"> района </w:t>
      </w:r>
      <w:r w:rsidRPr="00DB5929">
        <w:rPr>
          <w:color w:val="000000" w:themeColor="text1"/>
          <w:spacing w:val="2"/>
          <w:sz w:val="28"/>
          <w:szCs w:val="28"/>
        </w:rPr>
        <w:t xml:space="preserve">(далее - уполномоченный орган) принимает решение </w:t>
      </w:r>
      <w:r w:rsidR="00A718EA" w:rsidRPr="00DB5929">
        <w:rPr>
          <w:color w:val="000000" w:themeColor="text1"/>
          <w:sz w:val="28"/>
          <w:szCs w:val="28"/>
        </w:rPr>
        <w:t>о досрочном расторжении договора, договора посредством реализации преимущественного права</w:t>
      </w:r>
      <w:r w:rsidRPr="00DB5929">
        <w:rPr>
          <w:color w:val="000000" w:themeColor="text1"/>
          <w:spacing w:val="2"/>
          <w:sz w:val="28"/>
          <w:szCs w:val="28"/>
        </w:rPr>
        <w:t xml:space="preserve">, установленным </w:t>
      </w:r>
      <w:r w:rsidR="00DF5FB0" w:rsidRPr="00DB5929">
        <w:rPr>
          <w:color w:val="000000" w:themeColor="text1"/>
          <w:spacing w:val="2"/>
          <w:sz w:val="28"/>
          <w:szCs w:val="28"/>
        </w:rPr>
        <w:t>разделом 4</w:t>
      </w:r>
      <w:r w:rsidRPr="00DB5929">
        <w:rPr>
          <w:color w:val="000000" w:themeColor="text1"/>
          <w:spacing w:val="2"/>
          <w:sz w:val="28"/>
          <w:szCs w:val="28"/>
        </w:rPr>
        <w:t xml:space="preserve"> Положения, </w:t>
      </w:r>
      <w:r w:rsidR="00663380" w:rsidRPr="00DB5929">
        <w:rPr>
          <w:color w:val="000000" w:themeColor="text1"/>
          <w:spacing w:val="2"/>
          <w:sz w:val="28"/>
          <w:szCs w:val="28"/>
        </w:rPr>
        <w:t>принятием нормативно-правового акта</w:t>
      </w:r>
      <w:r w:rsidR="00DB5929" w:rsidRPr="00DB5929">
        <w:rPr>
          <w:color w:val="000000" w:themeColor="text1"/>
          <w:spacing w:val="2"/>
          <w:sz w:val="28"/>
          <w:szCs w:val="28"/>
        </w:rPr>
        <w:t xml:space="preserve"> администрации </w:t>
      </w:r>
      <w:proofErr w:type="spellStart"/>
      <w:r w:rsidR="00DB5929" w:rsidRPr="00DB5929">
        <w:rPr>
          <w:color w:val="000000" w:themeColor="text1"/>
          <w:spacing w:val="2"/>
          <w:sz w:val="28"/>
          <w:szCs w:val="28"/>
        </w:rPr>
        <w:t>Навлинского</w:t>
      </w:r>
      <w:proofErr w:type="spellEnd"/>
      <w:r w:rsidR="00DB5929" w:rsidRPr="00DB5929">
        <w:rPr>
          <w:color w:val="000000" w:themeColor="text1"/>
          <w:spacing w:val="2"/>
          <w:sz w:val="28"/>
          <w:szCs w:val="28"/>
        </w:rPr>
        <w:t xml:space="preserve"> района</w:t>
      </w:r>
      <w:r w:rsidRPr="00DB5929">
        <w:rPr>
          <w:color w:val="000000" w:themeColor="text1"/>
          <w:spacing w:val="2"/>
          <w:sz w:val="28"/>
          <w:szCs w:val="28"/>
        </w:rPr>
        <w:t>. </w:t>
      </w:r>
    </w:p>
    <w:p w:rsidR="00577B53" w:rsidRPr="00DB5929" w:rsidRDefault="00F9557D" w:rsidP="00577B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B5929">
        <w:rPr>
          <w:color w:val="000000" w:themeColor="text1"/>
          <w:spacing w:val="2"/>
          <w:sz w:val="28"/>
          <w:szCs w:val="28"/>
        </w:rPr>
        <w:t xml:space="preserve">Проект соответствующего </w:t>
      </w:r>
      <w:r w:rsidR="00663380" w:rsidRPr="00DB5929">
        <w:rPr>
          <w:color w:val="000000" w:themeColor="text1"/>
          <w:spacing w:val="2"/>
          <w:sz w:val="28"/>
          <w:szCs w:val="28"/>
        </w:rPr>
        <w:t>нормативно-правового акта</w:t>
      </w:r>
      <w:r w:rsidRPr="00DB5929">
        <w:rPr>
          <w:color w:val="000000" w:themeColor="text1"/>
          <w:spacing w:val="2"/>
          <w:sz w:val="28"/>
          <w:szCs w:val="28"/>
        </w:rPr>
        <w:t xml:space="preserve"> готовит </w:t>
      </w:r>
      <w:r w:rsidR="00577B53" w:rsidRPr="00DB5929">
        <w:rPr>
          <w:color w:val="000000" w:themeColor="text1"/>
          <w:spacing w:val="2"/>
          <w:sz w:val="28"/>
          <w:szCs w:val="28"/>
        </w:rPr>
        <w:t>отдел</w:t>
      </w:r>
      <w:r w:rsidRPr="00DB5929">
        <w:rPr>
          <w:color w:val="000000" w:themeColor="text1"/>
          <w:spacing w:val="2"/>
          <w:sz w:val="28"/>
          <w:szCs w:val="28"/>
        </w:rPr>
        <w:t xml:space="preserve"> по строительству</w:t>
      </w:r>
      <w:r w:rsidR="00CC15EA" w:rsidRPr="00DB5929">
        <w:rPr>
          <w:color w:val="000000" w:themeColor="text1"/>
          <w:spacing w:val="2"/>
          <w:sz w:val="28"/>
          <w:szCs w:val="28"/>
        </w:rPr>
        <w:t>, архитектуре и ЖКХ</w:t>
      </w:r>
      <w:r w:rsidRPr="00DB5929">
        <w:rPr>
          <w:color w:val="000000" w:themeColor="text1"/>
          <w:spacing w:val="2"/>
          <w:sz w:val="28"/>
          <w:szCs w:val="28"/>
        </w:rPr>
        <w:t xml:space="preserve"> в порядке и сроки, предусмотренные настоящим Положением</w:t>
      </w:r>
      <w:r w:rsidRPr="00DB5929">
        <w:rPr>
          <w:color w:val="2D2D2D"/>
          <w:spacing w:val="2"/>
          <w:sz w:val="28"/>
          <w:szCs w:val="28"/>
        </w:rPr>
        <w:t>. </w:t>
      </w:r>
    </w:p>
    <w:p w:rsidR="00D84ACB" w:rsidRPr="00DB5929" w:rsidRDefault="00D84ACB" w:rsidP="00D84A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B5929">
        <w:rPr>
          <w:color w:val="000000" w:themeColor="text1"/>
          <w:spacing w:val="2"/>
          <w:sz w:val="28"/>
          <w:szCs w:val="28"/>
        </w:rPr>
        <w:t>3.</w:t>
      </w:r>
      <w:r w:rsidRPr="00DB5929">
        <w:rPr>
          <w:color w:val="000000" w:themeColor="text1"/>
          <w:spacing w:val="2"/>
          <w:sz w:val="28"/>
          <w:szCs w:val="28"/>
        </w:rPr>
        <w:tab/>
        <w:t xml:space="preserve"> </w:t>
      </w:r>
      <w:r w:rsidRPr="00DB5929">
        <w:rPr>
          <w:color w:val="000000" w:themeColor="text1"/>
          <w:sz w:val="28"/>
          <w:szCs w:val="28"/>
        </w:rPr>
        <w:t xml:space="preserve">Решение о досрочном расторжении договора, договора посредством реализации преимущественного права принимается администрацией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в следующих случаях</w:t>
      </w:r>
      <w:r w:rsidRPr="00DB5929">
        <w:rPr>
          <w:color w:val="000000" w:themeColor="text1"/>
          <w:spacing w:val="2"/>
          <w:sz w:val="28"/>
          <w:szCs w:val="28"/>
        </w:rPr>
        <w:t>, установленных п. 4.1. Положения</w:t>
      </w:r>
      <w:r w:rsidR="003E01D8">
        <w:rPr>
          <w:color w:val="000000" w:themeColor="text1"/>
          <w:spacing w:val="2"/>
          <w:sz w:val="28"/>
          <w:szCs w:val="28"/>
        </w:rPr>
        <w:t xml:space="preserve"> </w:t>
      </w:r>
      <w:r w:rsidR="003E01D8" w:rsidRPr="00DB5929">
        <w:rPr>
          <w:color w:val="000000" w:themeColor="text1"/>
          <w:sz w:val="28"/>
          <w:szCs w:val="28"/>
        </w:rPr>
        <w:t xml:space="preserve">о порядке размещения нестационарных торговых объектов на территории </w:t>
      </w:r>
      <w:proofErr w:type="spellStart"/>
      <w:r w:rsidR="003E01D8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3E01D8"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="003E01D8"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="003E01D8" w:rsidRPr="00DB5929">
        <w:rPr>
          <w:color w:val="000000" w:themeColor="text1"/>
          <w:sz w:val="28"/>
          <w:szCs w:val="28"/>
        </w:rPr>
        <w:t xml:space="preserve"> городского поселения)</w:t>
      </w:r>
      <w:r w:rsidRPr="00DB5929">
        <w:rPr>
          <w:color w:val="000000" w:themeColor="text1"/>
          <w:spacing w:val="2"/>
          <w:sz w:val="28"/>
          <w:szCs w:val="28"/>
        </w:rPr>
        <w:t xml:space="preserve"> </w:t>
      </w:r>
      <w:r w:rsidRPr="00DB5929">
        <w:rPr>
          <w:color w:val="000000" w:themeColor="text1"/>
          <w:sz w:val="28"/>
          <w:szCs w:val="28"/>
        </w:rPr>
        <w:t>в следующих случаях: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по представлению органов, осуществляющих государственные функции по контролю и надзору, решению судебных органов;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при принятии органом местного самоуправления решения о необходимости ремонта и (или) реконструкции автомобильных дорог;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 xml:space="preserve">- при реализации муниципальных программ и (или) приоритетных направлений деятельности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в социально-экономической сфере; 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B5929">
        <w:rPr>
          <w:color w:val="000000" w:themeColor="text1"/>
          <w:sz w:val="28"/>
          <w:szCs w:val="28"/>
        </w:rPr>
        <w:lastRenderedPageBreak/>
        <w:t>- использовании территории, занимаемой НТО,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DB5929">
        <w:rPr>
          <w:color w:val="000000" w:themeColor="text1"/>
          <w:sz w:val="28"/>
          <w:szCs w:val="28"/>
        </w:rPr>
        <w:t xml:space="preserve"> </w:t>
      </w:r>
      <w:proofErr w:type="gramStart"/>
      <w:r w:rsidRPr="00DB5929">
        <w:rPr>
          <w:color w:val="000000" w:themeColor="text1"/>
          <w:sz w:val="28"/>
          <w:szCs w:val="28"/>
        </w:rPr>
        <w:t>изъятии</w:t>
      </w:r>
      <w:proofErr w:type="gramEnd"/>
      <w:r w:rsidRPr="00DB5929">
        <w:rPr>
          <w:color w:val="000000" w:themeColor="text1"/>
          <w:sz w:val="28"/>
          <w:szCs w:val="28"/>
        </w:rPr>
        <w:t xml:space="preserve"> земельных участков для государственных или муниципальных нужд; 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 xml:space="preserve">- </w:t>
      </w:r>
      <w:proofErr w:type="gramStart"/>
      <w:r w:rsidRPr="00DB5929">
        <w:rPr>
          <w:color w:val="000000" w:themeColor="text1"/>
          <w:sz w:val="28"/>
          <w:szCs w:val="28"/>
        </w:rPr>
        <w:t>принятии</w:t>
      </w:r>
      <w:proofErr w:type="gramEnd"/>
      <w:r w:rsidRPr="00DB5929">
        <w:rPr>
          <w:color w:val="000000" w:themeColor="text1"/>
          <w:sz w:val="28"/>
          <w:szCs w:val="28"/>
        </w:rPr>
        <w:t xml:space="preserve"> решений о развитии территории, изменении градостроительных регламентов в отношении территории, на которой находится НТО;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при нарушении владельцем НТО следующих условий договора, договора посредством реализации преимущественного права: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не сохранение заявленного типа и специализации НТО;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передача прав по заключенному договору, договору посредством реализации преимущественного права третьим лицам;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установки владельцем дополнительного торгового оборудования на земельном участке около НТО;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не внесение оплаты по договору в течение 2-х месяцев;</w:t>
      </w:r>
    </w:p>
    <w:p w:rsidR="00D84ACB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- несоответствие места размещения НТО утвержденной Схеме.</w:t>
      </w:r>
    </w:p>
    <w:p w:rsidR="0048479F" w:rsidRDefault="0048479F" w:rsidP="0048479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C15EA">
        <w:rPr>
          <w:color w:val="000000" w:themeColor="text1"/>
          <w:spacing w:val="2"/>
          <w:sz w:val="28"/>
          <w:szCs w:val="28"/>
        </w:rPr>
        <w:t>Выявление фактов нарушения обязательных требований по размещению и (или) эксплуатации нестационарного торгового объекта осуществляется путем проведения контрольных мероприятий, в том числе муниципального контроля в области торговой деятельности, уполномоченными на то органами, по результатам которых составляются акты проверок, являющиеся основанием для принятия решения о приостановлении действия паспорта временного объекта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4.</w:t>
      </w:r>
      <w:r w:rsidRPr="00DB5929">
        <w:rPr>
          <w:color w:val="000000" w:themeColor="text1"/>
          <w:sz w:val="28"/>
          <w:szCs w:val="28"/>
        </w:rPr>
        <w:tab/>
        <w:t>Заявитель имеет право досрочно расторгнуть договор, договор посредством реализации преимущественного права при прекращении осуществления торговой деятельности в установленном порядке.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5.</w:t>
      </w:r>
      <w:r w:rsidRPr="00DB5929">
        <w:rPr>
          <w:color w:val="000000" w:themeColor="text1"/>
          <w:sz w:val="28"/>
          <w:szCs w:val="28"/>
        </w:rPr>
        <w:tab/>
      </w:r>
      <w:proofErr w:type="gramStart"/>
      <w:r w:rsidRPr="00DB5929">
        <w:rPr>
          <w:color w:val="000000" w:themeColor="text1"/>
          <w:sz w:val="28"/>
          <w:szCs w:val="28"/>
        </w:rPr>
        <w:t xml:space="preserve">Сторона, инициирующая процедуру досрочного расторжения договора, договора посредством реализации преимущественного права, обязана за 30 календарных дней сообщить об этом другой стороне в письменной форме, а в случае выявления фактов, указанных в третьем, четвертом и пятом абзацах пункта 4.1 Положения о порядке размещения нестационарных торговых объектов на территории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городского поселения), и наступления случая, указанного в четвертом абзаце пункта</w:t>
      </w:r>
      <w:proofErr w:type="gramEnd"/>
      <w:r w:rsidRPr="00DB5929">
        <w:rPr>
          <w:color w:val="000000" w:themeColor="text1"/>
          <w:sz w:val="28"/>
          <w:szCs w:val="28"/>
        </w:rPr>
        <w:t xml:space="preserve"> 4.1 Положения о порядке размещения нестационарных торговых объектов на территории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(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городского поселения), вопрос о досрочном расторжении договора, договора посредством реализации преимущественного права рассматривается Администрацией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района, о чем владелец НТО уведомляется в течение 10 календарных дней в письменной форме.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6.</w:t>
      </w:r>
      <w:r w:rsidRPr="00DB5929">
        <w:rPr>
          <w:color w:val="000000" w:themeColor="text1"/>
          <w:sz w:val="28"/>
          <w:szCs w:val="28"/>
        </w:rPr>
        <w:tab/>
        <w:t xml:space="preserve">При принятии решения о досрочном прекращении договора, договора посредством реализации преимущественного права организатор </w:t>
      </w:r>
      <w:r w:rsidRPr="00DB5929">
        <w:rPr>
          <w:color w:val="000000" w:themeColor="text1"/>
          <w:sz w:val="28"/>
          <w:szCs w:val="28"/>
        </w:rPr>
        <w:lastRenderedPageBreak/>
        <w:t>открытого аукциона вручает или направляет заказным письмом с уведомлением владельцу НТО уведомление о расторжении договора, договора посредством реализации преимущественного права и сроке демонтажа НТО.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7.</w:t>
      </w:r>
      <w:r w:rsidRPr="00DB5929">
        <w:rPr>
          <w:color w:val="000000" w:themeColor="text1"/>
          <w:sz w:val="28"/>
          <w:szCs w:val="28"/>
        </w:rPr>
        <w:tab/>
        <w:t>Владелец НТО в 5-дневный срок после получения уведомления обязан прекратить функционирование НТО.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8.</w:t>
      </w:r>
      <w:r w:rsidRPr="00DB5929">
        <w:rPr>
          <w:color w:val="000000" w:themeColor="text1"/>
          <w:sz w:val="28"/>
          <w:szCs w:val="28"/>
        </w:rPr>
        <w:tab/>
        <w:t>Функционирование НТО по истечении установленного срока считается незаконным, за что владелец НТО несет ответственность в соответствии с действующим законодательством Российской Федерации.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9.</w:t>
      </w:r>
      <w:r w:rsidRPr="00DB5929">
        <w:rPr>
          <w:color w:val="000000" w:themeColor="text1"/>
          <w:sz w:val="28"/>
          <w:szCs w:val="28"/>
        </w:rPr>
        <w:tab/>
        <w:t>При досрочном прекращении договора, договора посредством реализации преимущественного права владелец НТО в течение 10 календарных дней в соответствии с условиями договора, договора посредством реализации преимущественного права обязан демонтировать НТО и восстановить благоустройство места размещения и прилегающей территории.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В течение 30 календарных дней администрация района перечисляет владельцу НТО сумму за неиспользованное право размещения НТО.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 xml:space="preserve">Владелец в течение 3 рабочих дней перечисляет администрации </w:t>
      </w:r>
      <w:proofErr w:type="spellStart"/>
      <w:r w:rsidRPr="00DB5929">
        <w:rPr>
          <w:color w:val="000000" w:themeColor="text1"/>
          <w:sz w:val="28"/>
          <w:szCs w:val="28"/>
        </w:rPr>
        <w:t>Навлинского</w:t>
      </w:r>
      <w:proofErr w:type="spellEnd"/>
      <w:r w:rsidRPr="00DB5929">
        <w:rPr>
          <w:color w:val="000000" w:themeColor="text1"/>
          <w:sz w:val="28"/>
          <w:szCs w:val="28"/>
        </w:rPr>
        <w:t xml:space="preserve"> района сумму за использованное право размещения НТО.</w:t>
      </w:r>
    </w:p>
    <w:p w:rsidR="00D84ACB" w:rsidRPr="00DB5929" w:rsidRDefault="00D84ACB" w:rsidP="00D84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5929">
        <w:rPr>
          <w:color w:val="000000" w:themeColor="text1"/>
          <w:sz w:val="28"/>
          <w:szCs w:val="28"/>
        </w:rPr>
        <w:t>10.</w:t>
      </w:r>
      <w:r w:rsidRPr="00DB5929">
        <w:rPr>
          <w:color w:val="000000" w:themeColor="text1"/>
          <w:sz w:val="28"/>
          <w:szCs w:val="28"/>
        </w:rPr>
        <w:tab/>
      </w:r>
      <w:proofErr w:type="gramStart"/>
      <w:r w:rsidRPr="00DB5929">
        <w:rPr>
          <w:color w:val="000000" w:themeColor="text1"/>
          <w:sz w:val="28"/>
          <w:szCs w:val="28"/>
        </w:rPr>
        <w:t>При неисполнении владельцем НТО обязанности по своевременному демонтажу НТО считается самовольно установленным, а место его размещения подлежит освобождению в соответствии с законодательством Российской Федерации, Брянской области, муниципальными нормативно правовыми актами, условиями договора, договора посредством реализации преимущественного права.</w:t>
      </w:r>
      <w:proofErr w:type="gramEnd"/>
    </w:p>
    <w:p w:rsidR="00D84ACB" w:rsidRPr="00DB5929" w:rsidRDefault="00D84ACB" w:rsidP="00D84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ACB" w:rsidRPr="00DB5929" w:rsidRDefault="00D84ACB" w:rsidP="00A718E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84ACB" w:rsidRPr="00DB5929" w:rsidRDefault="00D84ACB" w:rsidP="00A718E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84ACB" w:rsidRPr="00DB5929" w:rsidRDefault="00D84ACB" w:rsidP="00A718E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C31E1" w:rsidRDefault="000C31E1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Default="00322097">
      <w:pPr>
        <w:rPr>
          <w:rFonts w:ascii="Times New Roman" w:hAnsi="Times New Roman" w:cs="Times New Roman"/>
          <w:sz w:val="28"/>
          <w:szCs w:val="28"/>
        </w:rPr>
      </w:pPr>
    </w:p>
    <w:p w:rsidR="00322097" w:rsidRPr="00DB5929" w:rsidRDefault="00322097" w:rsidP="0032209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2097" w:rsidRPr="00DB5929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B2C"/>
    <w:multiLevelType w:val="hybridMultilevel"/>
    <w:tmpl w:val="A26ECA26"/>
    <w:lvl w:ilvl="0" w:tplc="F69418D2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557D"/>
    <w:rsid w:val="00003AC7"/>
    <w:rsid w:val="000C31E1"/>
    <w:rsid w:val="00282D17"/>
    <w:rsid w:val="00322097"/>
    <w:rsid w:val="003455E5"/>
    <w:rsid w:val="003E01D8"/>
    <w:rsid w:val="00446520"/>
    <w:rsid w:val="0048479F"/>
    <w:rsid w:val="00492225"/>
    <w:rsid w:val="00577B53"/>
    <w:rsid w:val="00663380"/>
    <w:rsid w:val="00755A10"/>
    <w:rsid w:val="00777810"/>
    <w:rsid w:val="00835FC0"/>
    <w:rsid w:val="008E0A26"/>
    <w:rsid w:val="00A11F86"/>
    <w:rsid w:val="00A718EA"/>
    <w:rsid w:val="00B07C0D"/>
    <w:rsid w:val="00C1634C"/>
    <w:rsid w:val="00CC15EA"/>
    <w:rsid w:val="00CC7B5B"/>
    <w:rsid w:val="00D84ACB"/>
    <w:rsid w:val="00DB5929"/>
    <w:rsid w:val="00DE7E18"/>
    <w:rsid w:val="00DF5FB0"/>
    <w:rsid w:val="00F65E45"/>
    <w:rsid w:val="00F9557D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</w:style>
  <w:style w:type="paragraph" w:styleId="1">
    <w:name w:val="heading 1"/>
    <w:basedOn w:val="a"/>
    <w:link w:val="10"/>
    <w:uiPriority w:val="9"/>
    <w:qFormat/>
    <w:rsid w:val="000C31E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55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5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C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8E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8E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99"/>
    <w:rsid w:val="00A718E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8E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0C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33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DB1BD11F8C9D676A88874965F68BB72E4C51E2610E10D32533DC7D9A954BB4B4C3FFA7DC638B2100E06W21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FDB1BD11F8C9D676A89679803334B671EF9A12251AE85F6C0C669A8EA05EEC0C0366B839CB38B3W1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FDB1BD11F8C9D676A89679803334B670EF9A14221BE85F6C0C669A8EA05EEC0C0366B839CB38BAW11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F67D-41B6-4306-BBF4-A928EC86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6</cp:revision>
  <cp:lastPrinted>2018-10-23T06:27:00Z</cp:lastPrinted>
  <dcterms:created xsi:type="dcterms:W3CDTF">2018-10-22T08:49:00Z</dcterms:created>
  <dcterms:modified xsi:type="dcterms:W3CDTF">2018-11-28T11:47:00Z</dcterms:modified>
</cp:coreProperties>
</file>